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6E14D1" w14:textId="77777777" w:rsidR="003926CB" w:rsidRPr="003926CB" w:rsidRDefault="003926CB" w:rsidP="003926CB">
      <w:pPr>
        <w:jc w:val="center"/>
        <w:rPr>
          <w:rFonts w:ascii="Verdana" w:eastAsia="Times New Roman" w:hAnsi="Verdana" w:cs="Arial"/>
          <w:color w:val="222222"/>
          <w:sz w:val="28"/>
          <w:szCs w:val="28"/>
          <w:lang w:val="en-IN"/>
        </w:rPr>
      </w:pPr>
      <w:r w:rsidRPr="003926CB">
        <w:rPr>
          <w:rFonts w:ascii="Verdana" w:eastAsia="Times New Roman" w:hAnsi="Verdana" w:cs="Arial"/>
          <w:b/>
          <w:bCs/>
          <w:color w:val="222222"/>
          <w:sz w:val="28"/>
          <w:szCs w:val="28"/>
          <w:u w:val="single"/>
          <w:lang w:val="en-IN"/>
        </w:rPr>
        <w:t>PUNJAB LOK BHAVAN</w:t>
      </w:r>
    </w:p>
    <w:p w14:paraId="50215EAE" w14:textId="77777777" w:rsidR="003926CB" w:rsidRPr="003926CB" w:rsidRDefault="003926CB" w:rsidP="003926CB">
      <w:pPr>
        <w:jc w:val="center"/>
        <w:rPr>
          <w:rFonts w:ascii="Verdana" w:eastAsia="Times New Roman" w:hAnsi="Verdana" w:cs="Arial"/>
          <w:color w:val="222222"/>
          <w:sz w:val="28"/>
          <w:szCs w:val="28"/>
          <w:lang w:val="en-IN"/>
        </w:rPr>
      </w:pPr>
      <w:r w:rsidRPr="003926CB">
        <w:rPr>
          <w:rFonts w:ascii="Verdana" w:eastAsia="Times New Roman" w:hAnsi="Verdana" w:cs="Arial"/>
          <w:b/>
          <w:bCs/>
          <w:color w:val="222222"/>
          <w:sz w:val="28"/>
          <w:szCs w:val="28"/>
          <w:lang w:val="en-IN"/>
        </w:rPr>
        <w:t xml:space="preserve">Officer Trainees Call on Governor During Special Foundation Course at </w:t>
      </w:r>
      <w:proofErr w:type="spellStart"/>
      <w:r w:rsidRPr="003926CB">
        <w:rPr>
          <w:rFonts w:ascii="Verdana" w:eastAsia="Times New Roman" w:hAnsi="Verdana" w:cs="Arial"/>
          <w:b/>
          <w:bCs/>
          <w:color w:val="222222"/>
          <w:sz w:val="28"/>
          <w:szCs w:val="28"/>
          <w:lang w:val="en-IN"/>
        </w:rPr>
        <w:t>MGSIPA</w:t>
      </w:r>
      <w:proofErr w:type="spellEnd"/>
    </w:p>
    <w:p w14:paraId="701EB2B1" w14:textId="56A50969" w:rsidR="003926CB" w:rsidRPr="003926CB" w:rsidRDefault="003926CB" w:rsidP="003926CB">
      <w:pPr>
        <w:jc w:val="both"/>
        <w:rPr>
          <w:rFonts w:ascii="Verdana" w:eastAsia="Times New Roman" w:hAnsi="Verdana" w:cs="Arial"/>
          <w:color w:val="222222"/>
          <w:sz w:val="28"/>
          <w:szCs w:val="28"/>
          <w:lang w:val="en-IN"/>
        </w:rPr>
      </w:pP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Chandigarh, January 8, 2026:</w:t>
      </w:r>
      <w:r>
        <w:rPr>
          <w:rFonts w:ascii="Verdana" w:eastAsia="Times New Roman" w:hAnsi="Verdana" w:cs="Arial"/>
          <w:color w:val="222222"/>
          <w:sz w:val="28"/>
          <w:szCs w:val="28"/>
          <w:lang w:val="en-IN"/>
        </w:rPr>
        <w:t xml:space="preserve"> 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Officer Trainees undergoing the Special Foundation Course 2025 paid a courtesy call on Hon’ble Governor of Punjab, Shri Gulab Chand Kataria, today at Punjab Lok Bhawan.</w:t>
      </w:r>
    </w:p>
    <w:p w14:paraId="64BA1C32" w14:textId="77777777" w:rsidR="003926CB" w:rsidRPr="003926CB" w:rsidRDefault="003926CB" w:rsidP="003926CB">
      <w:pPr>
        <w:jc w:val="both"/>
        <w:rPr>
          <w:rFonts w:ascii="Verdana" w:eastAsia="Times New Roman" w:hAnsi="Verdana" w:cs="Arial"/>
          <w:color w:val="222222"/>
          <w:sz w:val="28"/>
          <w:szCs w:val="28"/>
          <w:lang w:val="en-IN"/>
        </w:rPr>
      </w:pP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On the occasion, Dr. Anirudh Tewari, IAS, Special Chief Secretary to the Government of Punjab and Director General, Mahatma Gandhi State Institute of Public Administration (</w:t>
      </w:r>
      <w:proofErr w:type="spellStart"/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MGSIPA</w:t>
      </w:r>
      <w:proofErr w:type="spellEnd"/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 xml:space="preserve">), informed that </w:t>
      </w:r>
      <w:proofErr w:type="spellStart"/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MGSIPA</w:t>
      </w:r>
      <w:proofErr w:type="spellEnd"/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, in collaboration with the Lal Bahadur Shastri National Academy of Administration (</w:t>
      </w:r>
      <w:proofErr w:type="spellStart"/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LBSNAA</w:t>
      </w:r>
      <w:proofErr w:type="spellEnd"/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 xml:space="preserve">), Mussoorie, is conducting a 10-week Special Foundation Course for the 2021 Batch Officers. The course commenced on 3rd November 2025 and will conclude on 9th January 2026. This is the first time that </w:t>
      </w:r>
      <w:proofErr w:type="spellStart"/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MGSIPA</w:t>
      </w:r>
      <w:proofErr w:type="spellEnd"/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 xml:space="preserve"> is conducting a Special Foundation Course on behalf of </w:t>
      </w:r>
      <w:proofErr w:type="spellStart"/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LBSNAA</w:t>
      </w:r>
      <w:proofErr w:type="spellEnd"/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, Mussoorie.</w:t>
      </w:r>
    </w:p>
    <w:p w14:paraId="52D89995" w14:textId="77777777" w:rsidR="003926CB" w:rsidRPr="003926CB" w:rsidRDefault="003926CB" w:rsidP="003926CB">
      <w:pPr>
        <w:jc w:val="both"/>
        <w:rPr>
          <w:rFonts w:ascii="Verdana" w:eastAsia="Times New Roman" w:hAnsi="Verdana" w:cs="Arial"/>
          <w:color w:val="222222"/>
          <w:sz w:val="28"/>
          <w:szCs w:val="28"/>
          <w:lang w:val="en-IN"/>
        </w:rPr>
      </w:pP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The programme has brought together 32 Officer Trainees from All India and Central Services, including 12 IPS, 4 IFS, 4 IRS (IT), 3 IRS (</w:t>
      </w:r>
      <w:proofErr w:type="spellStart"/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C&amp;IT</w:t>
      </w:r>
      <w:proofErr w:type="spellEnd"/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 xml:space="preserve">), 1 ICAS, 1 </w:t>
      </w:r>
      <w:proofErr w:type="spellStart"/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IP&amp;TAFS</w:t>
      </w:r>
      <w:proofErr w:type="spellEnd"/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 xml:space="preserve">, 3 </w:t>
      </w:r>
      <w:proofErr w:type="spellStart"/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IPoS</w:t>
      </w:r>
      <w:proofErr w:type="spellEnd"/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 xml:space="preserve">, 2 IIS, 1 ITS and 1 </w:t>
      </w:r>
      <w:proofErr w:type="spellStart"/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ICLS</w:t>
      </w:r>
      <w:proofErr w:type="spellEnd"/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 xml:space="preserve"> officer. The diverse representation from multiple services has enriched the learning environment and reflects the spirit of unity in diversity that defines India.</w:t>
      </w:r>
    </w:p>
    <w:p w14:paraId="5A88C6CA" w14:textId="2DFC463B" w:rsidR="003926CB" w:rsidRPr="003926CB" w:rsidRDefault="003926CB" w:rsidP="003926CB">
      <w:pPr>
        <w:jc w:val="both"/>
        <w:rPr>
          <w:rFonts w:ascii="Verdana" w:eastAsia="Times New Roman" w:hAnsi="Verdana" w:cs="Arial"/>
          <w:color w:val="222222"/>
          <w:sz w:val="28"/>
          <w:szCs w:val="28"/>
          <w:lang w:val="en-IN"/>
        </w:rPr>
      </w:pP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Present on the occasion included Sh.</w:t>
      </w:r>
      <w:r>
        <w:rPr>
          <w:rFonts w:ascii="Verdana" w:eastAsia="Times New Roman" w:hAnsi="Verdana" w:cs="Arial"/>
          <w:color w:val="222222"/>
          <w:sz w:val="28"/>
          <w:szCs w:val="28"/>
          <w:lang w:val="en-IN"/>
        </w:rPr>
        <w:t xml:space="preserve"> 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 xml:space="preserve">Anirudh Tewari, IAS, Special Chief Secretary to Government of Punjab &amp; Director General, </w:t>
      </w:r>
      <w:proofErr w:type="spellStart"/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MGSIPA</w:t>
      </w:r>
      <w:proofErr w:type="spellEnd"/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 xml:space="preserve">, Sh. VP Singh Principal Secretary to Governor </w:t>
      </w:r>
      <w:proofErr w:type="gramStart"/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Punjab,  Sh.</w:t>
      </w:r>
      <w:proofErr w:type="gramEnd"/>
      <w:r>
        <w:rPr>
          <w:rFonts w:ascii="Verdana" w:eastAsia="Times New Roman" w:hAnsi="Verdana" w:cs="Arial"/>
          <w:color w:val="222222"/>
          <w:sz w:val="28"/>
          <w:szCs w:val="28"/>
          <w:lang w:val="en-IN"/>
        </w:rPr>
        <w:t xml:space="preserve"> 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 xml:space="preserve">Amit Dhaka, </w:t>
      </w:r>
      <w:proofErr w:type="gramStart"/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IAS,  Director</w:t>
      </w:r>
      <w:proofErr w:type="gramEnd"/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 xml:space="preserve">, </w:t>
      </w:r>
      <w:proofErr w:type="spellStart"/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MGSIPA</w:t>
      </w:r>
      <w:proofErr w:type="spellEnd"/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 xml:space="preserve"> </w:t>
      </w:r>
      <w:proofErr w:type="gramStart"/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 xml:space="preserve">and  </w:t>
      </w:r>
      <w:proofErr w:type="spellStart"/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Sh</w:t>
      </w:r>
      <w:proofErr w:type="gramEnd"/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.Gulshan</w:t>
      </w:r>
      <w:proofErr w:type="spellEnd"/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 xml:space="preserve">, IRTS (Retd.) Executive Director, </w:t>
      </w:r>
      <w:proofErr w:type="spellStart"/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MGSIPA</w:t>
      </w:r>
      <w:proofErr w:type="spellEnd"/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.</w:t>
      </w:r>
    </w:p>
    <w:p w14:paraId="4BC8C63D" w14:textId="77777777" w:rsidR="003926CB" w:rsidRDefault="003926CB">
      <w:pPr>
        <w:rPr>
          <w:rFonts w:ascii="Mangal" w:eastAsia="Times New Roman" w:hAnsi="Mangal" w:cs="Mangal"/>
          <w:b/>
          <w:bCs/>
          <w:color w:val="222222"/>
          <w:sz w:val="28"/>
          <w:szCs w:val="28"/>
          <w:cs/>
          <w:lang w:val="en-IN"/>
        </w:rPr>
      </w:pPr>
      <w:r>
        <w:rPr>
          <w:rFonts w:ascii="Mangal" w:eastAsia="Times New Roman" w:hAnsi="Mangal" w:cs="Mangal"/>
          <w:b/>
          <w:bCs/>
          <w:color w:val="222222"/>
          <w:sz w:val="28"/>
          <w:szCs w:val="28"/>
          <w:cs/>
          <w:lang w:val="en-IN"/>
        </w:rPr>
        <w:br w:type="page"/>
      </w:r>
    </w:p>
    <w:p w14:paraId="4C3F0F2B" w14:textId="1466EE18" w:rsidR="003926CB" w:rsidRPr="003926CB" w:rsidRDefault="003926CB" w:rsidP="003926CB">
      <w:pPr>
        <w:jc w:val="center"/>
        <w:rPr>
          <w:rFonts w:ascii="Verdana" w:eastAsia="Times New Roman" w:hAnsi="Verdana" w:cs="Arial"/>
          <w:color w:val="222222"/>
          <w:sz w:val="28"/>
          <w:szCs w:val="28"/>
          <w:lang w:val="en-IN"/>
        </w:rPr>
      </w:pPr>
      <w:r w:rsidRPr="003926CB">
        <w:rPr>
          <w:rFonts w:ascii="Mangal" w:eastAsia="Times New Roman" w:hAnsi="Mangal" w:cs="Mangal" w:hint="cs"/>
          <w:b/>
          <w:bCs/>
          <w:color w:val="222222"/>
          <w:sz w:val="28"/>
          <w:szCs w:val="28"/>
          <w:cs/>
          <w:lang w:val="en-IN"/>
        </w:rPr>
        <w:lastRenderedPageBreak/>
        <w:t>पंजाब</w:t>
      </w:r>
      <w:r w:rsidRPr="003926CB">
        <w:rPr>
          <w:rFonts w:ascii="Verdana" w:eastAsia="Times New Roman" w:hAnsi="Verdana" w:cs="Arial"/>
          <w:b/>
          <w:bCs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b/>
          <w:bCs/>
          <w:color w:val="222222"/>
          <w:sz w:val="28"/>
          <w:szCs w:val="28"/>
          <w:cs/>
          <w:lang w:val="en-IN"/>
        </w:rPr>
        <w:t>लोक</w:t>
      </w:r>
      <w:r w:rsidRPr="003926CB">
        <w:rPr>
          <w:rFonts w:ascii="Verdana" w:eastAsia="Times New Roman" w:hAnsi="Verdana" w:cs="Arial"/>
          <w:b/>
          <w:bCs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b/>
          <w:bCs/>
          <w:color w:val="222222"/>
          <w:sz w:val="28"/>
          <w:szCs w:val="28"/>
          <w:cs/>
          <w:lang w:val="en-IN"/>
        </w:rPr>
        <w:t>भवन</w:t>
      </w:r>
      <w:r w:rsidRPr="003926CB">
        <w:rPr>
          <w:rFonts w:ascii="Verdana" w:eastAsia="Times New Roman" w:hAnsi="Verdana" w:cs="Arial"/>
          <w:b/>
          <w:bCs/>
          <w:color w:val="222222"/>
          <w:sz w:val="28"/>
          <w:szCs w:val="28"/>
          <w:lang w:val="en-IN"/>
        </w:rPr>
        <w:t>, </w:t>
      </w:r>
      <w:r w:rsidRPr="003926CB">
        <w:rPr>
          <w:rFonts w:ascii="Mangal" w:eastAsia="Times New Roman" w:hAnsi="Mangal" w:cs="Mangal" w:hint="cs"/>
          <w:b/>
          <w:bCs/>
          <w:color w:val="222222"/>
          <w:sz w:val="28"/>
          <w:szCs w:val="28"/>
          <w:cs/>
          <w:lang w:val="en-IN"/>
        </w:rPr>
        <w:t>चंडीगढ़</w:t>
      </w:r>
    </w:p>
    <w:p w14:paraId="2A35D205" w14:textId="77777777" w:rsidR="003926CB" w:rsidRPr="003926CB" w:rsidRDefault="003926CB" w:rsidP="003926CB">
      <w:pPr>
        <w:jc w:val="center"/>
        <w:rPr>
          <w:rFonts w:ascii="Verdana" w:eastAsia="Times New Roman" w:hAnsi="Verdana" w:cs="Arial"/>
          <w:color w:val="222222"/>
          <w:sz w:val="28"/>
          <w:szCs w:val="28"/>
          <w:lang w:val="en-IN"/>
        </w:rPr>
      </w:pPr>
      <w:r w:rsidRPr="003926CB">
        <w:rPr>
          <w:rFonts w:ascii="Mangal" w:eastAsia="Times New Roman" w:hAnsi="Mangal" w:cs="Mangal" w:hint="cs"/>
          <w:b/>
          <w:bCs/>
          <w:color w:val="222222"/>
          <w:sz w:val="28"/>
          <w:szCs w:val="28"/>
          <w:cs/>
          <w:lang w:val="en-IN"/>
        </w:rPr>
        <w:t>विशेष</w:t>
      </w:r>
      <w:r w:rsidRPr="003926CB">
        <w:rPr>
          <w:rFonts w:ascii="Verdana" w:eastAsia="Times New Roman" w:hAnsi="Verdana" w:cs="Arial"/>
          <w:b/>
          <w:bCs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b/>
          <w:bCs/>
          <w:color w:val="222222"/>
          <w:sz w:val="28"/>
          <w:szCs w:val="28"/>
          <w:cs/>
          <w:lang w:val="en-IN"/>
        </w:rPr>
        <w:t>फाउंडेशन</w:t>
      </w:r>
      <w:r w:rsidRPr="003926CB">
        <w:rPr>
          <w:rFonts w:ascii="Verdana" w:eastAsia="Times New Roman" w:hAnsi="Verdana" w:cs="Arial"/>
          <w:b/>
          <w:bCs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b/>
          <w:bCs/>
          <w:color w:val="222222"/>
          <w:sz w:val="28"/>
          <w:szCs w:val="28"/>
          <w:cs/>
          <w:lang w:val="en-IN"/>
        </w:rPr>
        <w:t>कोर्स</w:t>
      </w:r>
      <w:r w:rsidRPr="003926CB">
        <w:rPr>
          <w:rFonts w:ascii="Verdana" w:eastAsia="Times New Roman" w:hAnsi="Verdana" w:cs="Arial"/>
          <w:b/>
          <w:bCs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b/>
          <w:bCs/>
          <w:color w:val="222222"/>
          <w:sz w:val="28"/>
          <w:szCs w:val="28"/>
          <w:cs/>
          <w:lang w:val="en-IN"/>
        </w:rPr>
        <w:t>के</w:t>
      </w:r>
      <w:r w:rsidRPr="003926CB">
        <w:rPr>
          <w:rFonts w:ascii="Verdana" w:eastAsia="Times New Roman" w:hAnsi="Verdana" w:cs="Arial"/>
          <w:b/>
          <w:bCs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b/>
          <w:bCs/>
          <w:color w:val="222222"/>
          <w:sz w:val="28"/>
          <w:szCs w:val="28"/>
          <w:cs/>
          <w:lang w:val="en-IN"/>
        </w:rPr>
        <w:t>अधिकारी</w:t>
      </w:r>
      <w:r w:rsidRPr="003926CB">
        <w:rPr>
          <w:rFonts w:ascii="Verdana" w:eastAsia="Times New Roman" w:hAnsi="Verdana" w:cs="Arial"/>
          <w:b/>
          <w:bCs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b/>
          <w:bCs/>
          <w:color w:val="222222"/>
          <w:sz w:val="28"/>
          <w:szCs w:val="28"/>
          <w:cs/>
          <w:lang w:val="en-IN"/>
        </w:rPr>
        <w:t>प्रशिक्षुओं</w:t>
      </w:r>
      <w:r w:rsidRPr="003926CB">
        <w:rPr>
          <w:rFonts w:ascii="Verdana" w:eastAsia="Times New Roman" w:hAnsi="Verdana" w:cs="Arial"/>
          <w:b/>
          <w:bCs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b/>
          <w:bCs/>
          <w:color w:val="222222"/>
          <w:sz w:val="28"/>
          <w:szCs w:val="28"/>
          <w:cs/>
          <w:lang w:val="en-IN"/>
        </w:rPr>
        <w:t>ने</w:t>
      </w:r>
      <w:r w:rsidRPr="003926CB">
        <w:rPr>
          <w:rFonts w:ascii="Verdana" w:eastAsia="Times New Roman" w:hAnsi="Verdana" w:cs="Arial"/>
          <w:b/>
          <w:bCs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b/>
          <w:bCs/>
          <w:color w:val="222222"/>
          <w:sz w:val="28"/>
          <w:szCs w:val="28"/>
          <w:cs/>
          <w:lang w:val="en-IN"/>
        </w:rPr>
        <w:t>राज्यपाल</w:t>
      </w:r>
      <w:r w:rsidRPr="003926CB">
        <w:rPr>
          <w:rFonts w:ascii="Verdana" w:eastAsia="Times New Roman" w:hAnsi="Verdana" w:cs="Arial"/>
          <w:b/>
          <w:bCs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b/>
          <w:bCs/>
          <w:color w:val="222222"/>
          <w:sz w:val="28"/>
          <w:szCs w:val="28"/>
          <w:cs/>
          <w:lang w:val="en-IN"/>
        </w:rPr>
        <w:t>से</w:t>
      </w:r>
      <w:r w:rsidRPr="003926CB">
        <w:rPr>
          <w:rFonts w:ascii="Verdana" w:eastAsia="Times New Roman" w:hAnsi="Verdana" w:cs="Arial"/>
          <w:b/>
          <w:bCs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b/>
          <w:bCs/>
          <w:color w:val="222222"/>
          <w:sz w:val="28"/>
          <w:szCs w:val="28"/>
          <w:cs/>
          <w:lang w:val="en-IN"/>
        </w:rPr>
        <w:t>की</w:t>
      </w:r>
      <w:r w:rsidRPr="003926CB">
        <w:rPr>
          <w:rFonts w:ascii="Verdana" w:eastAsia="Times New Roman" w:hAnsi="Verdana" w:cs="Arial"/>
          <w:b/>
          <w:bCs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b/>
          <w:bCs/>
          <w:color w:val="222222"/>
          <w:sz w:val="28"/>
          <w:szCs w:val="28"/>
          <w:cs/>
          <w:lang w:val="en-IN"/>
        </w:rPr>
        <w:t>भेंट</w:t>
      </w:r>
    </w:p>
    <w:p w14:paraId="6DC6C4C8" w14:textId="77777777" w:rsidR="003926CB" w:rsidRPr="003926CB" w:rsidRDefault="003926CB" w:rsidP="003926CB">
      <w:pPr>
        <w:rPr>
          <w:rFonts w:ascii="Verdana" w:eastAsia="Times New Roman" w:hAnsi="Verdana" w:cs="Arial"/>
          <w:color w:val="222222"/>
          <w:sz w:val="28"/>
          <w:szCs w:val="28"/>
          <w:lang w:val="en-IN"/>
        </w:rPr>
      </w:pPr>
      <w:r w:rsidRPr="003926CB">
        <w:rPr>
          <w:rFonts w:ascii="Mangal" w:eastAsia="Times New Roman" w:hAnsi="Mangal" w:cs="Mangal" w:hint="cs"/>
          <w:b/>
          <w:bCs/>
          <w:color w:val="222222"/>
          <w:sz w:val="28"/>
          <w:szCs w:val="28"/>
          <w:cs/>
          <w:lang w:val="en-IN"/>
        </w:rPr>
        <w:t>चंडीगढ़</w:t>
      </w:r>
      <w:r w:rsidRPr="003926CB">
        <w:rPr>
          <w:rFonts w:ascii="Verdana" w:eastAsia="Times New Roman" w:hAnsi="Verdana" w:cs="Arial"/>
          <w:b/>
          <w:bCs/>
          <w:color w:val="222222"/>
          <w:sz w:val="28"/>
          <w:szCs w:val="28"/>
          <w:lang w:val="en-IN"/>
        </w:rPr>
        <w:t>, 8 </w:t>
      </w:r>
      <w:r w:rsidRPr="003926CB">
        <w:rPr>
          <w:rFonts w:ascii="Mangal" w:eastAsia="Times New Roman" w:hAnsi="Mangal" w:cs="Mangal" w:hint="cs"/>
          <w:b/>
          <w:bCs/>
          <w:color w:val="222222"/>
          <w:sz w:val="28"/>
          <w:szCs w:val="28"/>
          <w:cs/>
          <w:lang w:val="en-IN"/>
        </w:rPr>
        <w:t>जनवरी</w:t>
      </w:r>
      <w:r w:rsidRPr="003926CB">
        <w:rPr>
          <w:rFonts w:ascii="Verdana" w:eastAsia="Times New Roman" w:hAnsi="Verdana" w:cs="Arial" w:hint="cs"/>
          <w:b/>
          <w:bCs/>
          <w:color w:val="222222"/>
          <w:sz w:val="28"/>
          <w:szCs w:val="28"/>
          <w:lang w:val="en-IN"/>
        </w:rPr>
        <w:t> </w:t>
      </w:r>
      <w:r w:rsidRPr="003926CB">
        <w:rPr>
          <w:rFonts w:ascii="Verdana" w:eastAsia="Times New Roman" w:hAnsi="Verdana" w:cs="Arial"/>
          <w:b/>
          <w:bCs/>
          <w:color w:val="222222"/>
          <w:sz w:val="28"/>
          <w:szCs w:val="28"/>
          <w:lang w:val="en-IN"/>
        </w:rPr>
        <w:t>2026:</w:t>
      </w:r>
    </w:p>
    <w:p w14:paraId="7D782AFB" w14:textId="77777777" w:rsidR="003926CB" w:rsidRPr="003926CB" w:rsidRDefault="003926CB" w:rsidP="003926CB">
      <w:pPr>
        <w:jc w:val="both"/>
        <w:rPr>
          <w:rFonts w:ascii="Verdana" w:eastAsia="Times New Roman" w:hAnsi="Verdana" w:cs="Arial"/>
          <w:color w:val="222222"/>
          <w:sz w:val="28"/>
          <w:szCs w:val="28"/>
          <w:lang w:val="en-IN"/>
        </w:rPr>
      </w:pP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महात्मा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गांधी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राज्य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लोक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प्रशासन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संस्थान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/>
        </w:rPr>
        <w:t xml:space="preserve"> (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एमजीएसआईपीए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/>
        </w:rPr>
        <w:t xml:space="preserve">)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द्वारा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आयोजित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विशेष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फाउंडेशन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कोर्स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 2025 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के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अंतर्गत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प्रशिक्षण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प्राप्त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कर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रहे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अधिकारी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प्रशिक्षुओं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ने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आज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पंजाब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लोक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भवन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में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पंजाब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के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माननीय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राज्यपाल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श्री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गुलाब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चंद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कटारिया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से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शिष्टाचार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भेंट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की।</w:t>
      </w:r>
    </w:p>
    <w:p w14:paraId="0615E8FB" w14:textId="77777777" w:rsidR="003926CB" w:rsidRPr="003926CB" w:rsidRDefault="003926CB" w:rsidP="003926CB">
      <w:pPr>
        <w:jc w:val="both"/>
        <w:rPr>
          <w:rFonts w:ascii="Verdana" w:eastAsia="Times New Roman" w:hAnsi="Verdana" w:cs="Arial"/>
          <w:color w:val="222222"/>
          <w:sz w:val="28"/>
          <w:szCs w:val="28"/>
          <w:lang w:val="en-IN"/>
        </w:rPr>
      </w:pP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इस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अवसर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पर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डॉ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/>
        </w:rPr>
        <w:t xml:space="preserve">.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अनिरुद्ध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तिवारी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, 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आईएएस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, 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विशेष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मुख्य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सचिव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, 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पंजाब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सरकार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एवं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महानिदेशक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, 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महात्मा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गांधी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राज्य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लोक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प्रशासन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संस्थान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(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एमजीएसआईपीए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)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ने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जानकारी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दी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कि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एमजीएसआईपीए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, 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लाल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बहादुर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शास्त्री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राष्ट्रीय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प्रशासन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अकादमी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(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एलबीएसएनएए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>)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, 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मसूरी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के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सहयोग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से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वर्ष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lang w:val="en-IN"/>
        </w:rPr>
        <w:t> 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2021 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बैच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के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अधिकारियों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के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लिए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lang w:val="en-IN"/>
        </w:rPr>
        <w:t> 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10 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सप्ताह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का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विशेष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फाउंडेशन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कोर्स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आयोजित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कर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रहा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है।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यह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कोर्स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lang w:val="en-IN"/>
        </w:rPr>
        <w:t> 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3 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नवंबर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lang w:val="en-IN"/>
        </w:rPr>
        <w:t> 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2025 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को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प्रारंभ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हुआ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और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lang w:val="en-IN"/>
        </w:rPr>
        <w:t> 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9 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जनवरी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lang w:val="en-IN"/>
        </w:rPr>
        <w:t> 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2026 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को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संपन्न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होगा।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यह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पहली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बार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है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जब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एमजीएसआईपीए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, 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एलबीएसएनएए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, 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मसूरी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की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ओर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से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इस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प्रकार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का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विशेष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फाउंडेशन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कोर्स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आयोजित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कर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रहा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है।</w:t>
      </w:r>
    </w:p>
    <w:p w14:paraId="11979A29" w14:textId="77777777" w:rsidR="003926CB" w:rsidRPr="003926CB" w:rsidRDefault="003926CB" w:rsidP="003926CB">
      <w:pPr>
        <w:jc w:val="both"/>
        <w:rPr>
          <w:rFonts w:ascii="Verdana" w:eastAsia="Times New Roman" w:hAnsi="Verdana" w:cs="Arial"/>
          <w:color w:val="222222"/>
          <w:sz w:val="28"/>
          <w:szCs w:val="28"/>
          <w:lang w:val="en-IN"/>
        </w:rPr>
      </w:pP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इस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कार्यक्रम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में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अखिल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भारतीय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एवं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केंद्रीय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सेवाओं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के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कुल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 32 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अधिकारी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प्रशिक्षु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भाग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ले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रहे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हैं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, 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जिनमें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lang w:val="en-IN"/>
        </w:rPr>
        <w:t> 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12 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आईपीएस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, 4 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आईएफएस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, 4 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आईआरएस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(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आईटी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>)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, 3 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आईआरएस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(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सी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एंड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आईटी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>)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, 1 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आईसीएएस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, 1 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आईपी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एंड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टीएएफएस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, 3 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आईपीओएस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, 2 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आईआईएस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, 1 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आईटीएस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तथा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lang w:val="en-IN"/>
        </w:rPr>
        <w:t> 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1 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आईसीएलएस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अधिकारी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शामिल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हैं।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विभिन्न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सेवाओं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से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आए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इन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अधिकारियों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की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भागीदारी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ने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प्रशिक्षण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कार्यक्रम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को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समृद्ध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बनाया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है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और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भारत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की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lang w:val="en-IN"/>
        </w:rPr>
        <w:t> 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‘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एकता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में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विविधता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’ 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की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भावना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को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सशक्त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रूप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से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प्रतिबिंबित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किया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है।</w:t>
      </w:r>
    </w:p>
    <w:p w14:paraId="0001DA7C" w14:textId="77777777" w:rsidR="003926CB" w:rsidRPr="003926CB" w:rsidRDefault="003926CB" w:rsidP="003926CB">
      <w:pPr>
        <w:jc w:val="both"/>
        <w:rPr>
          <w:rFonts w:ascii="Verdana" w:eastAsia="Times New Roman" w:hAnsi="Verdana" w:cs="Arial"/>
          <w:color w:val="222222"/>
          <w:sz w:val="28"/>
          <w:szCs w:val="28"/>
          <w:lang w:val="en-IN"/>
        </w:rPr>
      </w:pP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lastRenderedPageBreak/>
        <w:t>इस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अवसर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पर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डॉ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/>
        </w:rPr>
        <w:t xml:space="preserve">.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अनिरुद्ध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तिवारी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, 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आईएएस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, 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विशेष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मुख्य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सचिव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, 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पंजाब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सरकार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एवं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महानिदेशक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, 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एमजीएसआईपीए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; 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श्री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वी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>.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पी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.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सिंह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, 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प्रमुख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सचिव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, 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राज्यपाल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, 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पंजाब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; 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श्री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अमित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ढाका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, 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आईएएस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, 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निदेशक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, 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एमजीएसआईपीए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तथा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श्री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गुलशन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, 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आईआरटीएस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(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सेवानिवृत्त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>)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, 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कार्यकारी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निदेशक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, 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एमजीएसआईपीए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उपस्थित</w:t>
      </w:r>
      <w:r w:rsidRPr="003926CB">
        <w:rPr>
          <w:rFonts w:ascii="Verdana" w:eastAsia="Times New Roman" w:hAnsi="Verdana" w:cs="Arial" w:hint="cs"/>
          <w:color w:val="222222"/>
          <w:sz w:val="28"/>
          <w:szCs w:val="28"/>
          <w:cs/>
          <w:lang w:val="en-IN"/>
        </w:rPr>
        <w:t xml:space="preserve"> 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थे।</w:t>
      </w:r>
    </w:p>
    <w:p w14:paraId="3A8D4551" w14:textId="77777777" w:rsidR="003926CB" w:rsidRDefault="003926CB">
      <w:pPr>
        <w:rPr>
          <w:rFonts w:ascii="Raavi" w:eastAsia="Times New Roman" w:hAnsi="Raavi" w:cs="Raavi"/>
          <w:color w:val="222222"/>
          <w:sz w:val="28"/>
          <w:szCs w:val="28"/>
          <w:cs/>
          <w:lang w:val="en-IN" w:bidi="pa-IN"/>
        </w:rPr>
      </w:pPr>
      <w:r>
        <w:rPr>
          <w:rFonts w:ascii="Raavi" w:eastAsia="Times New Roman" w:hAnsi="Raavi" w:cs="Raavi"/>
          <w:color w:val="222222"/>
          <w:sz w:val="28"/>
          <w:szCs w:val="28"/>
          <w:cs/>
          <w:lang w:val="en-IN" w:bidi="pa-IN"/>
        </w:rPr>
        <w:br w:type="page"/>
      </w:r>
    </w:p>
    <w:p w14:paraId="62277460" w14:textId="421F019A" w:rsidR="003926CB" w:rsidRPr="003926CB" w:rsidRDefault="003926CB" w:rsidP="003926CB">
      <w:pPr>
        <w:jc w:val="center"/>
        <w:rPr>
          <w:rFonts w:ascii="Verdana" w:eastAsia="Times New Roman" w:hAnsi="Verdana" w:cs="Arial"/>
          <w:color w:val="222222"/>
          <w:sz w:val="28"/>
          <w:szCs w:val="28"/>
          <w:lang w:val="en-IN"/>
        </w:rPr>
      </w:pP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lastRenderedPageBreak/>
        <w:t>ਪੰਜਾਬ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ਲੋਕ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ਭਵਨ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, 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ਚੰਡੀਗੜ੍ਹ</w:t>
      </w:r>
    </w:p>
    <w:p w14:paraId="1EA882F6" w14:textId="77777777" w:rsidR="003926CB" w:rsidRPr="003926CB" w:rsidRDefault="003926CB" w:rsidP="003926CB">
      <w:pPr>
        <w:jc w:val="center"/>
        <w:rPr>
          <w:rFonts w:ascii="Verdana" w:eastAsia="Times New Roman" w:hAnsi="Verdana" w:cs="Arial"/>
          <w:color w:val="222222"/>
          <w:sz w:val="28"/>
          <w:szCs w:val="28"/>
          <w:lang w:val="en-IN"/>
        </w:rPr>
      </w:pP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ਮਗਸੀਪਾ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ਵਿਖੇ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ਵਿਸ਼ੇਸ਼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ਫਾਊਂਡੇਸ਼ਨ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ਕੋਰਸ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ਦੌਰਾਨ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ਅਧਿਕਾਰੀ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ਸਿਖਿਆਰਥੀਆਂ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ਨੇ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ਰਾਜਪਾਲ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ਨਾਲ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ਕੀਤੀ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ਮੁਲਾਕਾਤ</w:t>
      </w:r>
    </w:p>
    <w:p w14:paraId="50BF67AA" w14:textId="65DD77AB" w:rsidR="003926CB" w:rsidRPr="003926CB" w:rsidRDefault="003926CB" w:rsidP="003926CB">
      <w:pPr>
        <w:jc w:val="both"/>
        <w:rPr>
          <w:rFonts w:ascii="Verdana" w:eastAsia="Times New Roman" w:hAnsi="Verdana" w:cs="Arial"/>
          <w:color w:val="222222"/>
          <w:sz w:val="28"/>
          <w:szCs w:val="28"/>
          <w:lang w:val="en-IN"/>
        </w:rPr>
      </w:pP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ਚੰਡੀਗੜ੍ਹ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, 8 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ਜਨਵਰੀ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:</w:t>
      </w:r>
      <w:r>
        <w:rPr>
          <w:rFonts w:ascii="Verdana" w:eastAsia="Times New Roman" w:hAnsi="Verdana" w:cs="Arial"/>
          <w:color w:val="222222"/>
          <w:sz w:val="28"/>
          <w:szCs w:val="28"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ਵਿਸ਼ੇਸ਼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ਫਾਊਂਡੇਸ਼ਨ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ਕੋਰਸ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 2025 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ਕਰ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ਰਹੇ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ਅਧਿਕਾਰੀ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ਸਿਖਿਆਰਥੀਆਂ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ਨੇ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ਅੱਜ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ਪੰਜਾਬ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ਲੋਕ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ਭਵਨ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ਵਿਖੇ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ਪੰਜਾਬ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ਦੇ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ਮਾਣਯੋਗ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ਰਾਜਪਾਲ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ਸ਼੍ਰੀ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ਗੁਲਾਬ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ਚੰਦ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ਕਟਾਰੀਆ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ਨਾਲ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 xml:space="preserve"> 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ਮੁਲਾਕਾਤ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ਕੀਤੀ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।</w:t>
      </w:r>
    </w:p>
    <w:p w14:paraId="59F8C99C" w14:textId="77777777" w:rsidR="003926CB" w:rsidRPr="003926CB" w:rsidRDefault="003926CB" w:rsidP="003926CB">
      <w:pPr>
        <w:jc w:val="both"/>
        <w:rPr>
          <w:rFonts w:ascii="Verdana" w:eastAsia="Times New Roman" w:hAnsi="Verdana" w:cs="Arial"/>
          <w:color w:val="222222"/>
          <w:sz w:val="28"/>
          <w:szCs w:val="28"/>
          <w:lang w:val="en-IN"/>
        </w:rPr>
      </w:pP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ਇਸ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ਮੌਕੇ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ਡਾ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.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ਅਨਿਰੁੱਧ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ਤਿਵਾੜੀ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, 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ਆਈਏਐਸ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, 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ਪੰਜਾਬ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ਸਰਕਾਰ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ਦੇ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ਵਿਸ਼ੇਸ਼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ਮੁੱਖ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ਸਕੱਤਰ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ਅਤੇ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ਮਹਾਤਮਾ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ਗਾਂਧੀ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ਸਟੇਟ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ਇੰਸਟੀਚਿਊਟ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ਆਫ਼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ਪਬਲਿਕ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ਐਡਮਿਨਿਸਟਰੇਸ਼ਨ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(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ਮਗਸੀਪਾ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)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ਦੇ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ਡਾਇਰੈਕਟਰ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ਜਨਰਲ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ਨੇ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ਦੱਸਿਆ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ਕਿ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ਮਗਸੀਪਾ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ਅਤੇ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ਲਾਲ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ਬਹਾਦਰ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ਸ਼ਾਸਤਰੀ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ਨੈਸ਼ਨਲ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ਅਕੈਡਮੀ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ਆਫ਼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ਐਡਮਿਨਿਸਟਰੇਸ਼ਨ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(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ਐਲ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>.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ਬੀ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>.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ਐਸ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>.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ਐਨ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>.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ਏ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>.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ਏ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>.)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, 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ਮਸੂਰੀ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ਦੇ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ਸਹਿਯੋਗ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ਨਾਲ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, 2021 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ਬੈਚ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ਦੇ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ਅਧਿਕਾਰੀਆਂ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ਲਈ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 10-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ਹਫ਼ਤੇ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ਦਾ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ਵਿਸ਼ੇਸ਼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ਫਾਊਂਡੇਸ਼ਨ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ਕੋਰਸ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ਕਰਵਾਇਆ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ਜਾ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ਰਿਹਾ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ਹੈ।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ਇਹ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ਕੋਰਸ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 3 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ਨਵੰਬਰ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 2025 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ਨੂੰ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ਸ਼ੁਰੂ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ਹੋਇਆ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ਸੀ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ਅਤੇ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 9 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ਜਨਵਰੀ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 2026 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ਨੂੰ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ਸਮਾਪਤ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ਹੋਵੇਗਾ।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ਇਹ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ਪਹਿਲੀ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ਵਾਰ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ਹੈ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ਕਿ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ਮਗਸੀਪਾ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ਵੱਲੋਂ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ਐਲ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>.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ਬੀ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>.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ਐਸ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>.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ਐਨ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>.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ਏ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>.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ਏ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.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ਮਸੂਰੀ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ਦੀ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ਤਰਫੋਂ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ਇਹ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ਵਿਸ਼ੇਸ਼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ਫਾਊਂਡੇਸ਼ਨ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ਕੋਰਸ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ਕਰਵਾਇਆ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ਜਾ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ਰਿਹਾ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ਹੈ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।</w:t>
      </w:r>
    </w:p>
    <w:p w14:paraId="385B523E" w14:textId="77777777" w:rsidR="003926CB" w:rsidRPr="003926CB" w:rsidRDefault="003926CB" w:rsidP="003926CB">
      <w:pPr>
        <w:jc w:val="both"/>
        <w:rPr>
          <w:rFonts w:ascii="Verdana" w:eastAsia="Times New Roman" w:hAnsi="Verdana" w:cs="Arial"/>
          <w:color w:val="222222"/>
          <w:sz w:val="28"/>
          <w:szCs w:val="28"/>
          <w:lang w:val="en-IN"/>
        </w:rPr>
      </w:pP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ਇਸ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ਪ੍ਰੋਗਰਾਮ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ਤਹਿਤ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ਆਲ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ਇੰਡੀਆ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ਅਤੇ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ਕੇਂਦਰੀ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ਸੇਵਾਵਾਂ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ਦੇ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 32 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ਅਧਿਕਾਰੀ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ਸਿਖਿਆਰਥੀ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, 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ਜਿਨ੍ਹਾਂ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ਵਿੱਚ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 12 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ਆਈਪੀਐਸ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, 4 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ਆਈਐਫਐਸ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, 4 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ਆਈ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>.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ਆਰ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>.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ਐਸ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>. (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ਆਈਟੀ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>)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, 3 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ਆਈ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>.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ਆਰ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>.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ਐਸ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>. (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ਸੀ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ਐਂਡ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ਆਈ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>.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ਟੀ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>.)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, 1 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ਆਈ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>.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ਸੀ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>.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ਏ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>.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ਐਸ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>.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, 1 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ਆਈ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>.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ਪੀ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.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ਐਂਡ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ਟੀ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>.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ਏ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>.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ਐਫ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>.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ਐਸ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>.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, 3 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ਆਈ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>.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ਪੀ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>.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ਓਜ਼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>.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, 2 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ਆਈ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>.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ਆਈ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>.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ਐਸ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>.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, 1 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ਆਈਟੀਐਸ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ਅਤੇ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 1 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ਆਈਸੀਐਲਐਸ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ਅਧਿਕਾਰੀ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ਸ਼ਾਮਲ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ਹਨ।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ਵੱਖ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>-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ਵੱਖ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ਸੇਵਾਵਾਂ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ਨਾਲ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ਸਬੰਧਤ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ਕਈ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ਨੁਮਾਇੰਦਿਆਂ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ਨੇ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ਸਿੱਖਣ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ਦੇ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ਮਾਹੌਲ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ਨੂੰ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ਸਾਜ਼ਗਾਰ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ਬਣਾਇਆ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ਹੈ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ਜੋ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ਭਾਰਤ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ਦੀ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ਏਕਤਾ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ਵਿੱਚ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ਅਨੇਕਤਾ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ਦੀ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ਭਾਵਨਾ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ਨੂੰ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ਪਰਿਭਾਸ਼ਿਤ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ਕਰਦਾ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ਹੈ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।</w:t>
      </w:r>
    </w:p>
    <w:p w14:paraId="226EF5EF" w14:textId="77777777" w:rsidR="003926CB" w:rsidRPr="003926CB" w:rsidRDefault="003926CB" w:rsidP="003926CB">
      <w:pPr>
        <w:jc w:val="both"/>
        <w:rPr>
          <w:rFonts w:ascii="Verdana" w:eastAsia="Times New Roman" w:hAnsi="Verdana" w:cs="Arial"/>
          <w:color w:val="222222"/>
          <w:sz w:val="28"/>
          <w:szCs w:val="28"/>
          <w:lang w:val="en-IN"/>
        </w:rPr>
      </w:pP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lastRenderedPageBreak/>
        <w:t>ਇਸ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ਮੌਕੇ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ਸ਼੍ਰੀ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ਅਨਿਰੁੱਧ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ਤਿਵਾੜੀ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, 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ਆਈਏਐਸ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, 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ਪੰਜਾਬ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ਸਰਕਾਰ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ਦੇ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ਵਿਸ਼ੇਸ਼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ਮੁੱਖ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ਸਕੱਤਰ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ਅਤੇ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ਮਗਸੀਪਾ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ਦੇ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ਡਾਇਰੈਕਟਰ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ਜਨਰਲ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 , 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ਰਾਜਪਾਲ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ਪੰਜਾਬ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ਦੇ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ਪ੍ਰਮੁੱਖ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ਸਕੱਤਰ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ਸ਼੍ਰੀ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ਵੀ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>.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ਪੀ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.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ਸਿੰਘ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, 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ਸ਼੍ਰੀ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ਅਮਿਤ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ਢਾਕਾ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, 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ਆਈਏਐਸ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,</w:t>
      </w:r>
    </w:p>
    <w:p w14:paraId="15DD8A66" w14:textId="77777777" w:rsidR="003926CB" w:rsidRPr="003926CB" w:rsidRDefault="003926CB" w:rsidP="003926CB">
      <w:pPr>
        <w:jc w:val="both"/>
        <w:rPr>
          <w:rFonts w:ascii="Verdana" w:eastAsia="Times New Roman" w:hAnsi="Verdana" w:cs="Arial"/>
          <w:color w:val="222222"/>
          <w:sz w:val="28"/>
          <w:szCs w:val="28"/>
          <w:lang w:val="en-IN"/>
        </w:rPr>
      </w:pP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ਡਾਇਰੈਕਟਰ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, 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ਮਗਸੀਪਾ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ਅਤੇ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ਸ਼੍ਰੀ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ਗੁਲਸ਼ਨ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, 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ਆਈਆਰਟੀਐਸ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(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ਸੇਵਾਮੁਕਤ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)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ਕਾਰਜਕਾਰੀ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ਡਾਇਰੈਕਟਰ</w:t>
      </w:r>
      <w:r w:rsidRPr="003926CB">
        <w:rPr>
          <w:rFonts w:ascii="Verdana" w:eastAsia="Times New Roman" w:hAnsi="Verdana" w:cs="Arial"/>
          <w:color w:val="222222"/>
          <w:sz w:val="28"/>
          <w:szCs w:val="28"/>
          <w:lang w:val="en-IN"/>
        </w:rPr>
        <w:t>, 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ਮਗਸੀਪਾ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ਮੌਜੂਦ</w:t>
      </w:r>
      <w:r w:rsidRPr="003926CB">
        <w:rPr>
          <w:rFonts w:ascii="Verdana" w:eastAsia="Times New Roman" w:hAnsi="Verdana" w:cs="Arial"/>
          <w:color w:val="222222"/>
          <w:sz w:val="28"/>
          <w:szCs w:val="28"/>
          <w:cs/>
          <w:lang w:val="en-IN" w:bidi="pa-IN"/>
        </w:rPr>
        <w:t xml:space="preserve"> </w:t>
      </w:r>
      <w:r w:rsidRPr="003926CB">
        <w:rPr>
          <w:rFonts w:ascii="Raavi" w:eastAsia="Times New Roman" w:hAnsi="Raavi" w:cs="Raavi" w:hint="cs"/>
          <w:color w:val="222222"/>
          <w:sz w:val="28"/>
          <w:szCs w:val="28"/>
          <w:cs/>
          <w:lang w:val="en-IN" w:bidi="pa-IN"/>
        </w:rPr>
        <w:t>ਸਨ</w:t>
      </w:r>
      <w:r w:rsidRPr="003926CB">
        <w:rPr>
          <w:rFonts w:ascii="Mangal" w:eastAsia="Times New Roman" w:hAnsi="Mangal" w:cs="Mangal" w:hint="cs"/>
          <w:color w:val="222222"/>
          <w:sz w:val="28"/>
          <w:szCs w:val="28"/>
          <w:cs/>
          <w:lang w:val="en-IN"/>
        </w:rPr>
        <w:t>।</w:t>
      </w:r>
    </w:p>
    <w:p w14:paraId="28326D21" w14:textId="77777777" w:rsidR="00F619A8" w:rsidRPr="003926CB" w:rsidRDefault="00F619A8" w:rsidP="003926CB"/>
    <w:sectPr w:rsidR="00F619A8" w:rsidRPr="003926CB" w:rsidSect="00F8428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aavi">
    <w:panose1 w:val="02000500000000000000"/>
    <w:charset w:val="00"/>
    <w:family w:val="swiss"/>
    <w:pitch w:val="variable"/>
    <w:sig w:usb0="0002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3140F"/>
    <w:rsid w:val="001A2721"/>
    <w:rsid w:val="001F0A02"/>
    <w:rsid w:val="002F1040"/>
    <w:rsid w:val="00302F56"/>
    <w:rsid w:val="003926CB"/>
    <w:rsid w:val="0052475E"/>
    <w:rsid w:val="0063140F"/>
    <w:rsid w:val="008815E8"/>
    <w:rsid w:val="009259DD"/>
    <w:rsid w:val="00BC3712"/>
    <w:rsid w:val="00D03D2E"/>
    <w:rsid w:val="00D50001"/>
    <w:rsid w:val="00F61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2BE3E3"/>
  <w15:docId w15:val="{B5B6A57E-3A90-4AE3-87EE-DA3490DD3B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2721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5</Pages>
  <Words>673</Words>
  <Characters>3837</Characters>
  <Application>Microsoft Office Word</Application>
  <DocSecurity>0</DocSecurity>
  <Lines>31</Lines>
  <Paragraphs>9</Paragraphs>
  <ScaleCrop>false</ScaleCrop>
  <Company>HP Inc.</Company>
  <LinksUpToDate>false</LinksUpToDate>
  <CharactersWithSpaces>4501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Deepak Kumar</cp:lastModifiedBy>
  <cp:revision>12</cp:revision>
  <dcterms:created xsi:type="dcterms:W3CDTF">2026-01-08T10:30:00Z</dcterms:created>
  <dcterms:modified xsi:type="dcterms:W3CDTF">2026-01-08T13:21:00Z</dcterms:modified>
</cp:coreProperties>
</file>